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57342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 w14:paraId="73296554">
      <w:pPr>
        <w:rPr>
          <w:rFonts w:hint="eastAsia"/>
        </w:rPr>
      </w:pPr>
    </w:p>
    <w:p w14:paraId="6055717E"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中注协行业</w:t>
      </w:r>
      <w:r>
        <w:rPr>
          <w:rFonts w:ascii="黑体" w:hAnsi="黑体" w:eastAsia="黑体" w:cs="Times New Roman"/>
          <w:sz w:val="44"/>
          <w:szCs w:val="44"/>
        </w:rPr>
        <w:t>管理信息系统报名及更改信息</w:t>
      </w:r>
    </w:p>
    <w:p w14:paraId="744223F9"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 w:cs="Times New Roman"/>
          <w:sz w:val="44"/>
          <w:szCs w:val="44"/>
        </w:rPr>
        <w:t>操作流程</w:t>
      </w:r>
    </w:p>
    <w:p w14:paraId="0AA8FCB8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1C672D39"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中注协行业</w:t>
      </w:r>
      <w:r>
        <w:rPr>
          <w:rFonts w:ascii="黑体" w:hAnsi="黑体" w:eastAsia="黑体" w:cs="Times New Roman"/>
          <w:sz w:val="32"/>
          <w:szCs w:val="32"/>
        </w:rPr>
        <w:t>管理信息系统登录网址</w:t>
      </w:r>
    </w:p>
    <w:p w14:paraId="636BF7F3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1.网址：</w:t>
      </w:r>
      <w:r>
        <w:fldChar w:fldCharType="begin"/>
      </w:r>
      <w:r>
        <w:instrText xml:space="preserve"> HYPERLINK "https://cmis.cicpa.org.cn/#/login" </w:instrText>
      </w:r>
      <w:r>
        <w:fldChar w:fldCharType="separate"/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t>https://cmis.cicpa.org.cn/#/login</w:t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fldChar w:fldCharType="end"/>
      </w:r>
      <w:r>
        <w:rPr>
          <w:rFonts w:hint="eastAsia" w:cs="仿宋_GB2312" w:asciiTheme="minorEastAsia" w:hAnsiTheme="minorEastAsia"/>
          <w:sz w:val="32"/>
          <w:szCs w:val="32"/>
        </w:rPr>
        <w:t xml:space="preserve"> 。</w:t>
      </w:r>
    </w:p>
    <w:p w14:paraId="040EB446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2.用户类型选择：会计师事务所。</w:t>
      </w:r>
    </w:p>
    <w:p w14:paraId="47B4CE7B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3. 忘记密码可点击右下角“忘记密码”重置。</w:t>
      </w:r>
    </w:p>
    <w:p w14:paraId="2AF62E74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4.中注协信息技术部咨询电话：010-88250337、010-882500338。</w:t>
      </w:r>
    </w:p>
    <w:p w14:paraId="33E20C90"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1B49">
      <w:pPr>
        <w:jc w:val="center"/>
        <w:rPr>
          <w:rFonts w:hint="eastAsia" w:ascii="黑体" w:hAnsi="黑体" w:eastAsia="黑体"/>
          <w:sz w:val="32"/>
          <w:szCs w:val="32"/>
        </w:rPr>
      </w:pPr>
    </w:p>
    <w:p w14:paraId="4AF628F2"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登录进入系统后的操作</w:t>
      </w:r>
    </w:p>
    <w:p w14:paraId="2A4A34D1">
      <w:pPr>
        <w:pStyle w:val="8"/>
        <w:numPr>
          <w:ilvl w:val="0"/>
          <w:numId w:val="0"/>
        </w:numPr>
        <w:ind w:left="640" w:leftChars="0"/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一）以“会计师事务所”账号统一报名</w:t>
      </w:r>
    </w:p>
    <w:p w14:paraId="21B857D8">
      <w:pPr>
        <w:pStyle w:val="8"/>
        <w:numPr>
          <w:ilvl w:val="0"/>
          <w:numId w:val="2"/>
        </w:numPr>
        <w:ind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点击“继续教育执业”，选择“培训班报名”。</w:t>
      </w:r>
    </w:p>
    <w:p w14:paraId="79BB5222"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0C0AEF3"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C99D254"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7D42BB">
      <w:pPr>
        <w:ind w:left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培训通知相对应的培训班名称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下图片为参考模板：</w:t>
      </w:r>
    </w:p>
    <w:p w14:paraId="6E679418">
      <w:pPr>
        <w:jc w:val="left"/>
      </w:pPr>
    </w:p>
    <w:p w14:paraId="7CE0CA37"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141085" cy="3158490"/>
            <wp:effectExtent l="0" t="0" r="12065" b="3810"/>
            <wp:docPr id="6" name="图片 6" descr="17002048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0204834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62FC">
      <w:pPr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</w:p>
    <w:p w14:paraId="41884A08">
      <w:pPr>
        <w:ind w:firstLine="640" w:firstLineChars="200"/>
        <w:jc w:val="left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3.</w:t>
      </w:r>
      <w:r>
        <w:rPr>
          <w:rFonts w:hint="eastAsia" w:cs="仿宋_GB2312" w:asciiTheme="minorEastAsia" w:hAnsiTheme="minorEastAsia"/>
          <w:sz w:val="32"/>
          <w:szCs w:val="32"/>
        </w:rPr>
        <w:t>将下方滚动条拉到最右边点击“报名”。</w:t>
      </w:r>
    </w:p>
    <w:p w14:paraId="25ACCFBF"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035675" cy="2969895"/>
            <wp:effectExtent l="0" t="0" r="3175" b="1905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742" cy="29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500AB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2A8953C2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73838C72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11DCFBD8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6F622416">
      <w:pPr>
        <w:ind w:firstLine="640" w:firstLineChars="200"/>
        <w:jc w:val="left"/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4.勾选需要参加培训的注册会计师，点击“报名”。</w:t>
      </w:r>
    </w:p>
    <w:p w14:paraId="34DD675A"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7A01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3F7495CB">
      <w:pPr>
        <w:numPr>
          <w:ilvl w:val="0"/>
          <w:numId w:val="3"/>
        </w:numPr>
        <w:ind w:firstLine="640" w:firstLineChars="20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报名操作成功后，由深圳注协考试培训部工作人员进行报名确认</w:t>
      </w:r>
    </w:p>
    <w:p w14:paraId="5525A2C0">
      <w:pPr>
        <w:numPr>
          <w:ilvl w:val="0"/>
          <w:numId w:val="3"/>
        </w:numPr>
        <w:ind w:firstLine="640" w:firstLineChars="20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报名后，“报名确认状态”为“待确认”，我会将进行统一确认，确认后状态显示为</w:t>
      </w:r>
      <w:r>
        <w:rPr>
          <w:rFonts w:hint="eastAsia" w:ascii="仿宋_GB2312" w:hAnsi="Helvetica" w:eastAsia="仿宋_GB2312"/>
          <w:b/>
          <w:bCs/>
          <w:color w:val="333333"/>
          <w:sz w:val="32"/>
          <w:szCs w:val="32"/>
          <w:u w:val="single"/>
          <w:lang w:val="en-US" w:eastAsia="zh-CN"/>
        </w:rPr>
        <w:t>“已确认”</w:t>
      </w:r>
      <w:r>
        <w:rPr>
          <w:rFonts w:hint="eastAsia" w:ascii="仿宋_GB2312" w:hAnsi="Helvetica" w:eastAsia="仿宋_GB2312"/>
          <w:b/>
          <w:bCs/>
          <w:color w:val="333333"/>
          <w:sz w:val="32"/>
          <w:szCs w:val="32"/>
          <w:u w:val="none"/>
          <w:lang w:val="en-US" w:eastAsia="zh-CN"/>
        </w:rPr>
        <w:t>。</w:t>
      </w:r>
      <w:bookmarkStart w:id="0" w:name="_GoBack"/>
      <w:bookmarkEnd w:id="0"/>
    </w:p>
    <w:p w14:paraId="6648B2CB">
      <w:pPr>
        <w:numPr>
          <w:ilvl w:val="0"/>
          <w:numId w:val="0"/>
        </w:numPr>
        <w:jc w:val="left"/>
        <w:rPr>
          <w:rFonts w:hint="eastAsia" w:cs="仿宋_GB2312" w:asciiTheme="minorEastAsia" w:hAnsiTheme="minorEastAsia"/>
          <w:sz w:val="32"/>
          <w:szCs w:val="32"/>
        </w:rPr>
      </w:pPr>
    </w:p>
    <w:p w14:paraId="40A65E14">
      <w:pPr>
        <w:numPr>
          <w:ilvl w:val="0"/>
          <w:numId w:val="4"/>
        </w:numPr>
        <w:ind w:firstLine="643" w:firstLineChars="200"/>
        <w:jc w:val="left"/>
        <w:rPr>
          <w:rFonts w:hint="eastAsia" w:cs="仿宋_GB2312" w:asciiTheme="minorEastAsia" w:hAnsiTheme="minorEastAsia"/>
          <w:b/>
          <w:bCs/>
          <w:sz w:val="32"/>
          <w:szCs w:val="32"/>
          <w:lang w:val="en-US" w:eastAsia="zh-CN"/>
        </w:rPr>
      </w:pPr>
      <w:r>
        <w:rPr>
          <w:rFonts w:hint="eastAsia" w:cs="仿宋_GB2312" w:asciiTheme="minorEastAsia" w:hAnsiTheme="minorEastAsia"/>
          <w:b/>
          <w:bCs/>
          <w:sz w:val="32"/>
          <w:szCs w:val="32"/>
          <w:lang w:val="en-US" w:eastAsia="zh-CN"/>
        </w:rPr>
        <w:t>以个人账号登录报名</w:t>
      </w:r>
    </w:p>
    <w:p w14:paraId="37789DAA">
      <w:pPr>
        <w:numPr>
          <w:ilvl w:val="0"/>
          <w:numId w:val="5"/>
        </w:numPr>
        <w:ind w:firstLine="640" w:firstLineChars="200"/>
        <w:jc w:val="left"/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841375</wp:posOffset>
            </wp:positionV>
            <wp:extent cx="6109335" cy="3146425"/>
            <wp:effectExtent l="0" t="0" r="5715" b="15875"/>
            <wp:wrapTopAndBottom/>
            <wp:docPr id="7" name="图片 7" descr="b1fcd7e3a3aa7d23aeb0742c4b87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fcd7e3a3aa7d23aeb0742c4b87c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仿宋_GB2312" w:asciiTheme="minorEastAsia" w:hAnsiTheme="minorEastAsia"/>
          <w:sz w:val="32"/>
          <w:szCs w:val="32"/>
          <w:lang w:val="en-US" w:eastAsia="zh-CN"/>
        </w:rPr>
        <w:t>点击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“继续教育”的“培训班报名”里</w:t>
      </w:r>
      <w:r>
        <w:rPr>
          <w:rFonts w:hint="eastAsia" w:ascii="仿宋_GB2312" w:hAnsi="Helvetica" w:eastAsia="仿宋_GB2312"/>
          <w:color w:val="333333"/>
          <w:sz w:val="32"/>
          <w:szCs w:val="32"/>
        </w:rPr>
        <w:t>选择对应的培训班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进行</w:t>
      </w:r>
      <w:r>
        <w:rPr>
          <w:rFonts w:hint="eastAsia" w:ascii="仿宋_GB2312" w:hAnsi="Helvetica" w:eastAsia="仿宋_GB2312"/>
          <w:color w:val="333333"/>
          <w:sz w:val="32"/>
          <w:szCs w:val="32"/>
        </w:rPr>
        <w:t>报名</w:t>
      </w:r>
      <w:r>
        <w:rPr>
          <w:rFonts w:hint="eastAsia" w:ascii="仿宋_GB2312" w:hAnsi="Helvetica" w:eastAsia="仿宋_GB2312"/>
          <w:color w:val="333333"/>
          <w:sz w:val="32"/>
          <w:szCs w:val="32"/>
          <w:lang w:eastAsia="zh-CN"/>
        </w:rPr>
        <w:t>。</w:t>
      </w:r>
      <w:r>
        <w:rPr>
          <w:rFonts w:hint="eastAsia" w:ascii="仿宋_GB2312" w:hAnsi="Helvetica" w:eastAsia="仿宋_GB2312"/>
          <w:color w:val="333333"/>
          <w:sz w:val="32"/>
          <w:szCs w:val="32"/>
          <w:u w:val="single"/>
          <w:lang w:val="en-US" w:eastAsia="zh-CN"/>
        </w:rPr>
        <w:t>请拖动移动条到最后面，点</w:t>
      </w:r>
      <w:r>
        <w:rPr>
          <w:rFonts w:hint="eastAsia" w:ascii="仿宋_GB2312" w:hAnsi="Helvetica" w:eastAsia="仿宋_GB2312"/>
          <w:color w:val="333333"/>
          <w:sz w:val="32"/>
          <w:szCs w:val="32"/>
          <w:u w:val="single"/>
          <w:lang w:eastAsia="zh-CN"/>
        </w:rPr>
        <w:t>“</w:t>
      </w:r>
      <w:r>
        <w:rPr>
          <w:rFonts w:hint="eastAsia" w:ascii="仿宋_GB2312" w:hAnsi="Helvetica" w:eastAsia="仿宋_GB2312"/>
          <w:color w:val="333333"/>
          <w:sz w:val="32"/>
          <w:szCs w:val="32"/>
          <w:u w:val="single"/>
          <w:lang w:val="en-US" w:eastAsia="zh-CN"/>
        </w:rPr>
        <w:t>报名”按钮进行报名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。</w:t>
      </w:r>
    </w:p>
    <w:p w14:paraId="6CADDEF0">
      <w:pPr>
        <w:numPr>
          <w:ilvl w:val="0"/>
          <w:numId w:val="0"/>
        </w:numPr>
        <w:jc w:val="left"/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74930</wp:posOffset>
            </wp:positionV>
            <wp:extent cx="6252210" cy="3216275"/>
            <wp:effectExtent l="0" t="0" r="15240" b="3175"/>
            <wp:wrapTopAndBottom/>
            <wp:docPr id="8" name="图片 8" descr="e68f47138e6a324300a90c459745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8f47138e6a324300a90c459745f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84649">
      <w:pPr>
        <w:numPr>
          <w:ilvl w:val="0"/>
          <w:numId w:val="0"/>
        </w:numPr>
        <w:jc w:val="left"/>
        <w:rPr>
          <w:rFonts w:hint="eastAsia" w:ascii="仿宋_GB2312" w:hAnsi="Helvetica" w:eastAsia="仿宋_GB2312"/>
          <w:color w:val="FF000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2.点击“报名”进行报名页面，</w:t>
      </w:r>
      <w:r>
        <w:rPr>
          <w:rFonts w:hint="eastAsia" w:ascii="仿宋_GB2312" w:hAnsi="Helvetica" w:eastAsia="仿宋_GB2312"/>
          <w:color w:val="FF0000"/>
          <w:sz w:val="32"/>
          <w:szCs w:val="32"/>
          <w:u w:val="single"/>
          <w:lang w:val="en-US" w:eastAsia="zh-CN"/>
        </w:rPr>
        <w:t>请确认手机号信息，如有变更请修改。</w:t>
      </w:r>
    </w:p>
    <w:p w14:paraId="70EAF106">
      <w:pPr>
        <w:numPr>
          <w:ilvl w:val="0"/>
          <w:numId w:val="0"/>
        </w:numPr>
        <w:ind w:leftChars="200"/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215900</wp:posOffset>
            </wp:positionV>
            <wp:extent cx="6102350" cy="3687445"/>
            <wp:effectExtent l="0" t="0" r="12700" b="8255"/>
            <wp:wrapTopAndBottom/>
            <wp:docPr id="9" name="图片 9" descr="f64bcb3971d5b6546fdcfdd18b4b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4bcb3971d5b6546fdcfdd18b4b1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1A201">
      <w:pPr>
        <w:numPr>
          <w:ilvl w:val="0"/>
          <w:numId w:val="0"/>
        </w:numPr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</w:p>
    <w:p w14:paraId="22FCCA02">
      <w:pPr>
        <w:numPr>
          <w:numId w:val="0"/>
        </w:numPr>
        <w:ind w:leftChars="200" w:firstLine="640" w:firstLineChars="200"/>
        <w:jc w:val="left"/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3.报名后，“报名确认状态”为“待确认”，我会将进行统一确认，确认后状态显示为</w:t>
      </w:r>
      <w:r>
        <w:rPr>
          <w:rFonts w:hint="eastAsia" w:ascii="仿宋_GB2312" w:hAnsi="Helvetica" w:eastAsia="仿宋_GB2312"/>
          <w:b/>
          <w:bCs/>
          <w:color w:val="333333"/>
          <w:sz w:val="32"/>
          <w:szCs w:val="32"/>
          <w:u w:val="single"/>
          <w:lang w:val="en-US" w:eastAsia="zh-CN"/>
        </w:rPr>
        <w:t>“已确认”</w:t>
      </w: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t>。</w:t>
      </w:r>
    </w:p>
    <w:p w14:paraId="788EA1E7">
      <w:pPr>
        <w:numPr>
          <w:numId w:val="0"/>
        </w:numPr>
        <w:ind w:leftChars="200"/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249555</wp:posOffset>
            </wp:positionV>
            <wp:extent cx="6537960" cy="2331085"/>
            <wp:effectExtent l="0" t="0" r="15240" b="12065"/>
            <wp:wrapTopAndBottom/>
            <wp:docPr id="10" name="图片 10" descr="9dfac5484900acce77b3d0f1d6ba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fac5484900acce77b3d0f1d6ba1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7F612"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三、会员个人信息更改</w:t>
      </w:r>
    </w:p>
    <w:p w14:paraId="0F8CAACE">
      <w:pPr>
        <w:ind w:left="640"/>
        <w:jc w:val="left"/>
        <w:rPr>
          <w:rFonts w:hint="default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</w:rPr>
        <w:t>1.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以注册会计师个人账号登录“注册会计师行业统一监管平台”（网址：</w:t>
      </w:r>
      <w:r>
        <w:rPr>
          <w:rFonts w:hint="eastAsia" w:asciiTheme="minorEastAsia" w:hAnsiTheme="minorEastAsia"/>
          <w:color w:val="auto"/>
          <w:sz w:val="32"/>
          <w:szCs w:val="32"/>
          <w:u w:val="none"/>
          <w:lang w:val="en-US" w:eastAsia="zh-CN"/>
        </w:rPr>
        <w:t>http://acc.mof.gov.cn/login_achieve/login?v=7.2）里的个人基本信息里进行修改，修改后将与中注协行业管理信息系统同步更新。</w:t>
      </w:r>
    </w:p>
    <w:p w14:paraId="304B945F">
      <w:pPr>
        <w:ind w:left="640"/>
        <w:jc w:val="center"/>
        <w:rPr>
          <w:rFonts w:ascii="黑体" w:hAnsi="黑体" w:eastAsia="黑体"/>
          <w:sz w:val="32"/>
          <w:szCs w:val="32"/>
        </w:rPr>
      </w:pPr>
      <w:r>
        <w:rPr>
          <w:rFonts w:hint="default" w:asciiTheme="minorEastAsia" w:hAnsiTheme="minorEastAsia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275590</wp:posOffset>
            </wp:positionV>
            <wp:extent cx="3427095" cy="2705100"/>
            <wp:effectExtent l="0" t="0" r="1905" b="0"/>
            <wp:wrapTopAndBottom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C96D6">
      <w:pPr>
        <w:ind w:left="640"/>
        <w:jc w:val="center"/>
        <w:rPr>
          <w:rFonts w:ascii="黑体" w:hAnsi="黑体" w:eastAsia="黑体"/>
          <w:sz w:val="32"/>
          <w:szCs w:val="32"/>
        </w:rPr>
      </w:pPr>
    </w:p>
    <w:p w14:paraId="30E0E7BB">
      <w:pPr>
        <w:numPr>
          <w:ilvl w:val="0"/>
          <w:numId w:val="0"/>
        </w:numPr>
        <w:ind w:left="640" w:leftChars="0"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四、技术咨询电话</w:t>
      </w:r>
    </w:p>
    <w:p w14:paraId="02B64DD4">
      <w:pPr>
        <w:numPr>
          <w:ilvl w:val="0"/>
          <w:numId w:val="0"/>
        </w:numPr>
        <w:ind w:firstLine="640" w:firstLineChars="200"/>
        <w:jc w:val="left"/>
        <w:rPr>
          <w:rFonts w:hint="eastAsia" w:ascii="黑体" w:hAnsi="黑体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忘记密码无法取回的，请咨询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中注协信息技术部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电话：010-88250337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010-88250338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 w14:paraId="15E9A9B6">
      <w:pPr>
        <w:ind w:left="640"/>
        <w:jc w:val="center"/>
        <w:rPr>
          <w:rFonts w:ascii="黑体" w:hAnsi="黑体" w:eastAsia="黑体"/>
          <w:sz w:val="32"/>
          <w:szCs w:val="32"/>
        </w:rPr>
      </w:pPr>
    </w:p>
    <w:sectPr>
      <w:footerReference r:id="rId3" w:type="default"/>
      <w:pgSz w:w="11906" w:h="16838"/>
      <w:pgMar w:top="1020" w:right="1247" w:bottom="1020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D821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EC13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3EC13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B291C6"/>
    <w:multiLevelType w:val="singleLevel"/>
    <w:tmpl w:val="D9B291C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3C4FBED"/>
    <w:multiLevelType w:val="singleLevel"/>
    <w:tmpl w:val="03C4FBED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EA514F7"/>
    <w:multiLevelType w:val="multilevel"/>
    <w:tmpl w:val="0EA514F7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269EE838"/>
    <w:multiLevelType w:val="singleLevel"/>
    <w:tmpl w:val="269EE8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C3A6E88"/>
    <w:multiLevelType w:val="multilevel"/>
    <w:tmpl w:val="2C3A6E8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00B240FD"/>
    <w:rsid w:val="000800F0"/>
    <w:rsid w:val="001904EC"/>
    <w:rsid w:val="00236364"/>
    <w:rsid w:val="00680079"/>
    <w:rsid w:val="006B4912"/>
    <w:rsid w:val="006F5D69"/>
    <w:rsid w:val="009F092D"/>
    <w:rsid w:val="00A96489"/>
    <w:rsid w:val="00AE4063"/>
    <w:rsid w:val="00AF4D9E"/>
    <w:rsid w:val="00B240FD"/>
    <w:rsid w:val="00DB54A4"/>
    <w:rsid w:val="07AF5545"/>
    <w:rsid w:val="19094ED0"/>
    <w:rsid w:val="1E256308"/>
    <w:rsid w:val="1EDF0BAD"/>
    <w:rsid w:val="20457135"/>
    <w:rsid w:val="221E5BFB"/>
    <w:rsid w:val="23EC6E45"/>
    <w:rsid w:val="31AE5E18"/>
    <w:rsid w:val="38415FDC"/>
    <w:rsid w:val="3C710B39"/>
    <w:rsid w:val="411B1509"/>
    <w:rsid w:val="44D844C9"/>
    <w:rsid w:val="50351E74"/>
    <w:rsid w:val="5049102A"/>
    <w:rsid w:val="68B03FED"/>
    <w:rsid w:val="6AD62431"/>
    <w:rsid w:val="709D579F"/>
    <w:rsid w:val="7B6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454</Words>
  <Characters>586</Characters>
  <Lines>3</Lines>
  <Paragraphs>1</Paragraphs>
  <TotalTime>0</TotalTime>
  <ScaleCrop>false</ScaleCrop>
  <LinksUpToDate>false</LinksUpToDate>
  <CharactersWithSpaces>588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2023-10-28T08:23:00Z</dcterms:created>
  <dc:creator>DX</dc:creator>
  <cp:lastModifiedBy>嘉乐恒-家家</cp:lastModifiedBy>
  <dcterms:modified xsi:type="dcterms:W3CDTF">2025-03-20T02:18:09Z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E3CB4935603C4FAE90DF901B283BBBF7_13</vt:lpwstr>
  </property>
  <property fmtid="{D5CDD505-2E9C-101B-9397-08002B2CF9AE}" pid="4" name="KSOTemplateDocerSaveRecord">
    <vt:lpwstr>eyJoZGlkIjoiMzBiZjkyODcxNzk2OTQ5ZWVkNTU3MzI1OTUzYmM3ZjciLCJ1c2VySWQiOiI3MzE5MjQ5NjcifQ==</vt:lpwstr>
  </property>
</Properties>
</file>